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C409" w14:textId="01B9997D" w:rsidR="00045484" w:rsidRPr="000B1A5C" w:rsidRDefault="00045484" w:rsidP="00045484">
      <w:pPr>
        <w:pStyle w:val="Zwykytekst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0B1A5C">
        <w:rPr>
          <w:rFonts w:ascii="Times New Roman" w:hAnsi="Times New Roman"/>
          <w:kern w:val="28"/>
          <w:sz w:val="24"/>
          <w:szCs w:val="24"/>
        </w:rPr>
        <w:t>GZOSIP.</w:t>
      </w:r>
      <w:r w:rsidR="00CB4CD9" w:rsidRPr="000B1A5C">
        <w:rPr>
          <w:rFonts w:ascii="Times New Roman" w:hAnsi="Times New Roman"/>
          <w:kern w:val="28"/>
          <w:sz w:val="24"/>
          <w:szCs w:val="24"/>
        </w:rPr>
        <w:t>454</w:t>
      </w:r>
      <w:r w:rsidR="003C48A3" w:rsidRPr="000B1A5C">
        <w:rPr>
          <w:rFonts w:ascii="Times New Roman" w:hAnsi="Times New Roman"/>
          <w:kern w:val="28"/>
          <w:sz w:val="24"/>
          <w:szCs w:val="24"/>
        </w:rPr>
        <w:t>.</w:t>
      </w:r>
      <w:r w:rsidR="000B1A5C" w:rsidRPr="000B1A5C">
        <w:rPr>
          <w:rFonts w:ascii="Times New Roman" w:hAnsi="Times New Roman"/>
          <w:kern w:val="28"/>
          <w:sz w:val="24"/>
          <w:szCs w:val="24"/>
        </w:rPr>
        <w:t>12</w:t>
      </w:r>
      <w:r w:rsidR="003C48A3" w:rsidRPr="000B1A5C">
        <w:rPr>
          <w:rFonts w:ascii="Times New Roman" w:hAnsi="Times New Roman"/>
          <w:kern w:val="28"/>
          <w:sz w:val="24"/>
          <w:szCs w:val="24"/>
        </w:rPr>
        <w:t>.202</w:t>
      </w:r>
      <w:r w:rsidR="00CB4CD9" w:rsidRPr="000B1A5C">
        <w:rPr>
          <w:rFonts w:ascii="Times New Roman" w:hAnsi="Times New Roman"/>
          <w:kern w:val="28"/>
          <w:sz w:val="24"/>
          <w:szCs w:val="24"/>
        </w:rPr>
        <w:t>3</w:t>
      </w:r>
      <w:r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</w:t>
      </w:r>
      <w:r w:rsidR="006E467D"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</w:t>
      </w:r>
      <w:r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Lubasz, dnia </w:t>
      </w:r>
      <w:r w:rsidR="007662C8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27</w:t>
      </w:r>
      <w:r w:rsidR="00CB4CD9"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>.</w:t>
      </w:r>
      <w:r w:rsidR="000B1A5C"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>12</w:t>
      </w:r>
      <w:r w:rsidR="00CB4CD9"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.2023 </w:t>
      </w:r>
      <w:r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>r.</w:t>
      </w:r>
    </w:p>
    <w:p w14:paraId="032038A8" w14:textId="77777777" w:rsidR="00045484" w:rsidRPr="000B1A5C" w:rsidRDefault="00045484" w:rsidP="00045484">
      <w:pPr>
        <w:pStyle w:val="Zwykytekst"/>
        <w:rPr>
          <w:rFonts w:ascii="Times New Roman" w:hAnsi="Times New Roman"/>
          <w:bCs/>
          <w:color w:val="000000"/>
          <w:kern w:val="28"/>
          <w:sz w:val="24"/>
          <w:szCs w:val="24"/>
        </w:rPr>
      </w:pPr>
    </w:p>
    <w:p w14:paraId="062A3F08" w14:textId="77777777" w:rsidR="00045484" w:rsidRPr="000B1A5C" w:rsidRDefault="00045484" w:rsidP="00045484">
      <w:pPr>
        <w:jc w:val="center"/>
        <w:rPr>
          <w:rFonts w:ascii="Times New Roman" w:hAnsi="Times New Roman"/>
          <w:sz w:val="24"/>
          <w:szCs w:val="24"/>
        </w:rPr>
      </w:pPr>
    </w:p>
    <w:p w14:paraId="059EF86E" w14:textId="77777777" w:rsidR="00D86178" w:rsidRPr="000B1A5C" w:rsidRDefault="00D86178" w:rsidP="00045484">
      <w:pPr>
        <w:jc w:val="center"/>
        <w:rPr>
          <w:rFonts w:ascii="Times New Roman" w:hAnsi="Times New Roman"/>
          <w:sz w:val="24"/>
          <w:szCs w:val="24"/>
        </w:rPr>
      </w:pPr>
    </w:p>
    <w:p w14:paraId="3EAD441A" w14:textId="77777777" w:rsidR="00045484" w:rsidRPr="000B1A5C" w:rsidRDefault="00045484" w:rsidP="00045484">
      <w:pPr>
        <w:jc w:val="center"/>
        <w:rPr>
          <w:rFonts w:ascii="Times New Roman" w:hAnsi="Times New Roman"/>
          <w:sz w:val="24"/>
          <w:szCs w:val="24"/>
        </w:rPr>
      </w:pPr>
    </w:p>
    <w:p w14:paraId="181A7B1E" w14:textId="77777777" w:rsidR="00045484" w:rsidRPr="000B1A5C" w:rsidRDefault="00045484" w:rsidP="006E467D">
      <w:pPr>
        <w:rPr>
          <w:rFonts w:ascii="Times New Roman" w:hAnsi="Times New Roman"/>
          <w:sz w:val="24"/>
          <w:szCs w:val="24"/>
        </w:rPr>
      </w:pPr>
    </w:p>
    <w:p w14:paraId="4AF1EBA4" w14:textId="23D35C10" w:rsidR="00045484" w:rsidRPr="000B1A5C" w:rsidRDefault="00045484" w:rsidP="00045484">
      <w:pPr>
        <w:jc w:val="center"/>
        <w:rPr>
          <w:rFonts w:ascii="Times New Roman" w:hAnsi="Times New Roman"/>
          <w:b/>
          <w:sz w:val="24"/>
          <w:szCs w:val="24"/>
        </w:rPr>
      </w:pPr>
      <w:r w:rsidRPr="000B1A5C">
        <w:rPr>
          <w:rFonts w:ascii="Times New Roman" w:hAnsi="Times New Roman"/>
          <w:b/>
          <w:sz w:val="24"/>
          <w:szCs w:val="24"/>
        </w:rPr>
        <w:t>Informacja z dokonanej czynności otwarcia ofert</w:t>
      </w:r>
      <w:r w:rsidR="00A864AE">
        <w:rPr>
          <w:rFonts w:ascii="Times New Roman" w:hAnsi="Times New Roman"/>
          <w:b/>
          <w:sz w:val="24"/>
          <w:szCs w:val="24"/>
        </w:rPr>
        <w:t xml:space="preserve"> dodatkowych </w:t>
      </w:r>
    </w:p>
    <w:p w14:paraId="3DE9BFD4" w14:textId="61984FAC" w:rsidR="00045484" w:rsidRPr="000B1A5C" w:rsidRDefault="00045484" w:rsidP="00045484">
      <w:pPr>
        <w:jc w:val="center"/>
        <w:rPr>
          <w:rFonts w:ascii="Times New Roman" w:hAnsi="Times New Roman"/>
          <w:b/>
          <w:sz w:val="24"/>
          <w:szCs w:val="24"/>
        </w:rPr>
      </w:pPr>
      <w:r w:rsidRPr="000B1A5C">
        <w:rPr>
          <w:rFonts w:ascii="Times New Roman" w:hAnsi="Times New Roman"/>
          <w:b/>
          <w:sz w:val="24"/>
          <w:szCs w:val="24"/>
        </w:rPr>
        <w:t xml:space="preserve"> w prowadzonym </w:t>
      </w:r>
      <w:r w:rsidR="002D25B2" w:rsidRPr="000B1A5C">
        <w:rPr>
          <w:rFonts w:ascii="Times New Roman" w:hAnsi="Times New Roman"/>
          <w:b/>
          <w:sz w:val="24"/>
          <w:szCs w:val="24"/>
        </w:rPr>
        <w:t xml:space="preserve">zapytaniu ofertowym </w:t>
      </w:r>
      <w:r w:rsidRPr="000B1A5C">
        <w:rPr>
          <w:rFonts w:ascii="Times New Roman" w:hAnsi="Times New Roman"/>
          <w:b/>
          <w:sz w:val="24"/>
          <w:szCs w:val="24"/>
        </w:rPr>
        <w:t xml:space="preserve"> na:</w:t>
      </w:r>
    </w:p>
    <w:p w14:paraId="4B710C45" w14:textId="041FD979" w:rsidR="00045484" w:rsidRPr="000B1A5C" w:rsidRDefault="00045484" w:rsidP="000454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E6BB37" w14:textId="77777777" w:rsidR="002D25B2" w:rsidRPr="000B1A5C" w:rsidRDefault="002D25B2" w:rsidP="000454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AD7911" w14:textId="77777777" w:rsidR="000B1A5C" w:rsidRPr="000B1A5C" w:rsidRDefault="000B1A5C" w:rsidP="000B1A5C">
      <w:pPr>
        <w:spacing w:before="100" w:beforeAutospacing="1" w:after="24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0B1A5C">
        <w:rPr>
          <w:rFonts w:ascii="Times New Roman" w:hAnsi="Times New Roman"/>
          <w:b/>
          <w:bCs/>
          <w:smallCaps/>
          <w:sz w:val="24"/>
          <w:szCs w:val="24"/>
        </w:rPr>
        <w:t xml:space="preserve">DOWÓZ UCZNIA DO SZKOŁY                                                                                                                                                                 (UCZEŃ niepełnosprawny  ruchowo)  </w:t>
      </w:r>
    </w:p>
    <w:p w14:paraId="410A516D" w14:textId="77777777" w:rsidR="000B1A5C" w:rsidRPr="000B1A5C" w:rsidRDefault="000B1A5C" w:rsidP="000B1A5C">
      <w:pPr>
        <w:spacing w:before="100" w:beforeAutospacing="1" w:after="240"/>
        <w:jc w:val="center"/>
        <w:rPr>
          <w:rFonts w:ascii="Times New Roman" w:hAnsi="Times New Roman"/>
          <w:smallCaps/>
          <w:sz w:val="24"/>
          <w:szCs w:val="24"/>
        </w:rPr>
      </w:pPr>
      <w:r w:rsidRPr="000B1A5C">
        <w:rPr>
          <w:rFonts w:ascii="Times New Roman" w:hAnsi="Times New Roman"/>
          <w:b/>
          <w:bCs/>
          <w:smallCaps/>
          <w:sz w:val="24"/>
          <w:szCs w:val="24"/>
        </w:rPr>
        <w:t>W OKRESIE   OD 02 STYCZNIA  2024 DO 30 CZERWCA  2024</w:t>
      </w:r>
      <w:r w:rsidRPr="000B1A5C">
        <w:rPr>
          <w:rFonts w:ascii="Times New Roman" w:hAnsi="Times New Roman"/>
          <w:smallCaps/>
          <w:sz w:val="24"/>
          <w:szCs w:val="24"/>
        </w:rPr>
        <w:br/>
      </w:r>
    </w:p>
    <w:p w14:paraId="3790EB69" w14:textId="29CF38EF" w:rsidR="000506A5" w:rsidRPr="000B1A5C" w:rsidRDefault="000506A5" w:rsidP="002D25B2">
      <w:pPr>
        <w:spacing w:before="100" w:beforeAutospacing="1" w:after="240"/>
        <w:jc w:val="center"/>
        <w:rPr>
          <w:rFonts w:ascii="Times New Roman" w:hAnsi="Times New Roman"/>
          <w:bCs/>
          <w:sz w:val="24"/>
          <w:szCs w:val="24"/>
        </w:rPr>
      </w:pPr>
      <w:r w:rsidRPr="000B1A5C">
        <w:rPr>
          <w:rFonts w:ascii="Times New Roman" w:hAnsi="Times New Roman"/>
          <w:bCs/>
          <w:sz w:val="24"/>
          <w:szCs w:val="24"/>
        </w:rPr>
        <w:t xml:space="preserve">W wyznaczonym terminie tj. do </w:t>
      </w:r>
      <w:r w:rsidR="007662C8">
        <w:rPr>
          <w:rFonts w:ascii="Times New Roman" w:hAnsi="Times New Roman"/>
          <w:bCs/>
          <w:sz w:val="24"/>
          <w:szCs w:val="24"/>
        </w:rPr>
        <w:t>27 grudnia</w:t>
      </w:r>
      <w:r w:rsidRPr="000B1A5C">
        <w:rPr>
          <w:rFonts w:ascii="Times New Roman" w:hAnsi="Times New Roman"/>
          <w:bCs/>
          <w:sz w:val="24"/>
          <w:szCs w:val="24"/>
        </w:rPr>
        <w:t xml:space="preserve"> 202</w:t>
      </w:r>
      <w:r w:rsidR="00CB4CD9" w:rsidRPr="000B1A5C">
        <w:rPr>
          <w:rFonts w:ascii="Times New Roman" w:hAnsi="Times New Roman"/>
          <w:bCs/>
          <w:sz w:val="24"/>
          <w:szCs w:val="24"/>
        </w:rPr>
        <w:t>3</w:t>
      </w:r>
      <w:r w:rsidRPr="000B1A5C">
        <w:rPr>
          <w:rFonts w:ascii="Times New Roman" w:hAnsi="Times New Roman"/>
          <w:bCs/>
          <w:sz w:val="24"/>
          <w:szCs w:val="24"/>
        </w:rPr>
        <w:t xml:space="preserve"> roku do godziny 9.00  do zamawiającego</w:t>
      </w:r>
      <w:r w:rsidR="00CB4CD9" w:rsidRPr="000B1A5C">
        <w:rPr>
          <w:rFonts w:ascii="Times New Roman" w:hAnsi="Times New Roman"/>
          <w:bCs/>
          <w:sz w:val="24"/>
          <w:szCs w:val="24"/>
        </w:rPr>
        <w:t xml:space="preserve"> wpłynęła </w:t>
      </w:r>
      <w:r w:rsidR="000B1A5C" w:rsidRPr="000B1A5C">
        <w:rPr>
          <w:rFonts w:ascii="Times New Roman" w:hAnsi="Times New Roman"/>
          <w:bCs/>
          <w:sz w:val="24"/>
          <w:szCs w:val="24"/>
        </w:rPr>
        <w:t>jedna oferta:</w:t>
      </w:r>
      <w:r w:rsidRPr="000B1A5C">
        <w:rPr>
          <w:rFonts w:ascii="Times New Roman" w:hAnsi="Times New Roman"/>
          <w:bCs/>
          <w:sz w:val="24"/>
          <w:szCs w:val="24"/>
        </w:rPr>
        <w:t xml:space="preserve"> </w:t>
      </w:r>
    </w:p>
    <w:p w14:paraId="6066C781" w14:textId="77777777" w:rsidR="000B1A5C" w:rsidRPr="000B1A5C" w:rsidRDefault="000B1A5C" w:rsidP="000B1A5C">
      <w:pPr>
        <w:pStyle w:val="NormalnyWeb"/>
        <w:spacing w:before="0" w:beforeAutospacing="0" w:after="0" w:afterAutospacing="0" w:line="276" w:lineRule="auto"/>
        <w:ind w:left="720"/>
        <w:jc w:val="both"/>
        <w:rPr>
          <w:b/>
          <w:i/>
          <w:i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4948"/>
        <w:gridCol w:w="2824"/>
      </w:tblGrid>
      <w:tr w:rsidR="000B1A5C" w:rsidRPr="000B1A5C" w14:paraId="35BEFABA" w14:textId="77777777" w:rsidTr="002F11C6">
        <w:tc>
          <w:tcPr>
            <w:tcW w:w="570" w:type="dxa"/>
          </w:tcPr>
          <w:p w14:paraId="620083AA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B1A5C">
              <w:rPr>
                <w:b/>
              </w:rPr>
              <w:t>Lp.</w:t>
            </w:r>
          </w:p>
        </w:tc>
        <w:tc>
          <w:tcPr>
            <w:tcW w:w="4948" w:type="dxa"/>
          </w:tcPr>
          <w:p w14:paraId="48C80EDD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B1A5C">
              <w:rPr>
                <w:b/>
              </w:rPr>
              <w:t>Firma (nazwa) oraz adres wykonawcy</w:t>
            </w:r>
          </w:p>
        </w:tc>
        <w:tc>
          <w:tcPr>
            <w:tcW w:w="2824" w:type="dxa"/>
          </w:tcPr>
          <w:p w14:paraId="3DEF02A9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B1A5C">
              <w:rPr>
                <w:b/>
              </w:rPr>
              <w:t xml:space="preserve">Oferowana cena za </w:t>
            </w:r>
          </w:p>
          <w:p w14:paraId="1545E716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B1A5C">
              <w:rPr>
                <w:b/>
              </w:rPr>
              <w:t>1 km- brutto</w:t>
            </w:r>
          </w:p>
        </w:tc>
      </w:tr>
      <w:tr w:rsidR="000B1A5C" w:rsidRPr="000B1A5C" w14:paraId="1434C9D6" w14:textId="77777777" w:rsidTr="002F11C6">
        <w:tc>
          <w:tcPr>
            <w:tcW w:w="570" w:type="dxa"/>
          </w:tcPr>
          <w:p w14:paraId="7AA59333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B1A5C">
              <w:rPr>
                <w:bCs/>
              </w:rPr>
              <w:t>1.</w:t>
            </w:r>
          </w:p>
        </w:tc>
        <w:tc>
          <w:tcPr>
            <w:tcW w:w="4948" w:type="dxa"/>
          </w:tcPr>
          <w:p w14:paraId="3D0CFF5E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B1A5C">
              <w:rPr>
                <w:bCs/>
              </w:rPr>
              <w:t>Przewozy Autokarowe DAVIDOFF</w:t>
            </w:r>
          </w:p>
          <w:p w14:paraId="36AD8C18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B1A5C">
              <w:rPr>
                <w:bCs/>
              </w:rPr>
              <w:t xml:space="preserve"> Dawid Siwek</w:t>
            </w:r>
          </w:p>
          <w:p w14:paraId="3AE4517B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B1A5C">
              <w:rPr>
                <w:bCs/>
              </w:rPr>
              <w:t>64-510 Wronki</w:t>
            </w:r>
          </w:p>
          <w:p w14:paraId="6416B093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B1A5C">
              <w:rPr>
                <w:bCs/>
              </w:rPr>
              <w:t>ul. Ogrodowa 45</w:t>
            </w:r>
          </w:p>
        </w:tc>
        <w:tc>
          <w:tcPr>
            <w:tcW w:w="2824" w:type="dxa"/>
          </w:tcPr>
          <w:p w14:paraId="5580EFE3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4E7FB44D" w14:textId="0541DE15" w:rsidR="000B1A5C" w:rsidRPr="000B1A5C" w:rsidRDefault="00A864AE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B1A5C" w:rsidRPr="000B1A5C">
              <w:rPr>
                <w:b/>
              </w:rPr>
              <w:t>,</w:t>
            </w:r>
            <w:r>
              <w:rPr>
                <w:b/>
              </w:rPr>
              <w:t>40</w:t>
            </w:r>
            <w:r w:rsidR="000B1A5C" w:rsidRPr="000B1A5C">
              <w:rPr>
                <w:b/>
              </w:rPr>
              <w:t xml:space="preserve"> zł</w:t>
            </w:r>
          </w:p>
        </w:tc>
      </w:tr>
    </w:tbl>
    <w:p w14:paraId="1F487006" w14:textId="77777777" w:rsidR="00CB4CD9" w:rsidRPr="00045484" w:rsidRDefault="00CB4CD9" w:rsidP="00045484"/>
    <w:sectPr w:rsidR="00CB4CD9" w:rsidRPr="00045484" w:rsidSect="0034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7CFB"/>
    <w:multiLevelType w:val="hybridMultilevel"/>
    <w:tmpl w:val="1CD0C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6938"/>
    <w:multiLevelType w:val="hybridMultilevel"/>
    <w:tmpl w:val="A84E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450277">
    <w:abstractNumId w:val="1"/>
  </w:num>
  <w:num w:numId="2" w16cid:durableId="106032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24"/>
    <w:rsid w:val="00045484"/>
    <w:rsid w:val="000506A5"/>
    <w:rsid w:val="000B1A5C"/>
    <w:rsid w:val="000E552E"/>
    <w:rsid w:val="001655F4"/>
    <w:rsid w:val="001761B4"/>
    <w:rsid w:val="001C32F8"/>
    <w:rsid w:val="00257044"/>
    <w:rsid w:val="002601CC"/>
    <w:rsid w:val="00295E39"/>
    <w:rsid w:val="002D25B2"/>
    <w:rsid w:val="00342CC9"/>
    <w:rsid w:val="003A3C48"/>
    <w:rsid w:val="003C48A3"/>
    <w:rsid w:val="004473CD"/>
    <w:rsid w:val="005F3324"/>
    <w:rsid w:val="00655991"/>
    <w:rsid w:val="006837BB"/>
    <w:rsid w:val="006D716F"/>
    <w:rsid w:val="006E467D"/>
    <w:rsid w:val="007662C8"/>
    <w:rsid w:val="007D0D88"/>
    <w:rsid w:val="007E71C9"/>
    <w:rsid w:val="007F24B1"/>
    <w:rsid w:val="0094290A"/>
    <w:rsid w:val="009C4CE8"/>
    <w:rsid w:val="00A864AE"/>
    <w:rsid w:val="00BC5972"/>
    <w:rsid w:val="00CB4CD9"/>
    <w:rsid w:val="00D86178"/>
    <w:rsid w:val="00DF7E97"/>
    <w:rsid w:val="00E239A6"/>
    <w:rsid w:val="00EB3490"/>
    <w:rsid w:val="00EC72A8"/>
    <w:rsid w:val="00E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A902"/>
  <w15:docId w15:val="{93AF9D85-EFF1-42E7-8712-1CE473A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324"/>
    <w:pPr>
      <w:suppressAutoHyphens/>
      <w:overflowPunct w:val="0"/>
      <w:autoSpaceDE w:val="0"/>
      <w:spacing w:after="0" w:line="240" w:lineRule="auto"/>
      <w:textAlignment w:val="baseline"/>
    </w:pPr>
    <w:rPr>
      <w:rFonts w:ascii="PL Arial" w:eastAsia="Times New Roman" w:hAnsi="PL 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F3324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3324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5F332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1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7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0B1A5C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Ryszard Bilski</cp:lastModifiedBy>
  <cp:revision>10</cp:revision>
  <cp:lastPrinted>2023-08-08T10:55:00Z</cp:lastPrinted>
  <dcterms:created xsi:type="dcterms:W3CDTF">2021-07-30T09:01:00Z</dcterms:created>
  <dcterms:modified xsi:type="dcterms:W3CDTF">2023-12-29T11:03:00Z</dcterms:modified>
</cp:coreProperties>
</file>